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F24" w:rsidRDefault="00145F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45F24" w:rsidRDefault="00FA0A9B">
      <w:pPr>
        <w:spacing w:after="24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4980442" cy="4529337"/>
            <wp:effectExtent l="0" t="0" r="0" b="5080"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980442" cy="452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Monotype Corsiva" w:eastAsia="Times New Roman" w:hAnsi="Monotype Corsiva" w:cs="Times New Roman"/>
          <w:b/>
          <w:bCs/>
          <w:color w:val="000000"/>
          <w:sz w:val="56"/>
          <w:szCs w:val="64"/>
          <w:lang w:eastAsia="en-IN"/>
        </w:rPr>
        <w:t>Sir Padampat Singhania Education Centre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2"/>
          <w:szCs w:val="40"/>
          <w:lang w:eastAsia="en-IN"/>
        </w:rPr>
        <w:t>Kamla Nagar, Kanpur</w:t>
      </w:r>
    </w:p>
    <w:p w:rsidR="00145F24" w:rsidRDefault="00145F24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56"/>
          <w:szCs w:val="96"/>
          <w:lang w:eastAsia="en-IN"/>
        </w:rPr>
        <w:t>Lesson Plan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0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52"/>
          <w:szCs w:val="72"/>
          <w:lang w:eastAsia="en-IN"/>
        </w:rPr>
        <w:t>Session 202</w:t>
      </w:r>
      <w:r>
        <w:rPr>
          <w:rFonts w:eastAsia="Times New Roman" w:hAnsi="Bookman Old Style" w:cs="Times New Roman"/>
          <w:b/>
          <w:bCs/>
          <w:color w:val="000000"/>
          <w:sz w:val="52"/>
          <w:szCs w:val="72"/>
          <w:lang w:val="en-US" w:eastAsia="en-IN"/>
        </w:rPr>
        <w:t>3</w:t>
      </w:r>
      <w:r>
        <w:rPr>
          <w:rFonts w:ascii="Bookman Old Style" w:eastAsia="Times New Roman" w:hAnsi="Bookman Old Style" w:cs="Times New Roman"/>
          <w:b/>
          <w:bCs/>
          <w:color w:val="000000"/>
          <w:sz w:val="52"/>
          <w:szCs w:val="72"/>
          <w:lang w:eastAsia="en-IN"/>
        </w:rPr>
        <w:t>- 202</w:t>
      </w:r>
      <w:r>
        <w:rPr>
          <w:rFonts w:eastAsia="Times New Roman" w:hAnsi="Bookman Old Style" w:cs="Times New Roman"/>
          <w:b/>
          <w:bCs/>
          <w:color w:val="000000"/>
          <w:sz w:val="52"/>
          <w:szCs w:val="72"/>
          <w:lang w:val="en-US" w:eastAsia="en-IN"/>
        </w:rPr>
        <w:t>4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56"/>
          <w:szCs w:val="96"/>
          <w:lang w:eastAsia="en-IN"/>
        </w:rPr>
        <w:t>Class: IX  </w:t>
      </w:r>
    </w:p>
    <w:p w:rsidR="00145F24" w:rsidRDefault="00FA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Subject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  <w:t xml:space="preserve">: </w:t>
      </w:r>
      <w:r w:rsidR="00FE7713">
        <w:rPr>
          <w:rFonts w:eastAsia="Times New Roman" w:hAnsi="Bookman Old Style" w:cs="Times New Roman"/>
          <w:b/>
          <w:bCs/>
          <w:color w:val="000000"/>
          <w:sz w:val="28"/>
          <w:szCs w:val="28"/>
          <w:lang w:val="en-US" w:eastAsia="en-IN"/>
        </w:rPr>
        <w:t>Chemistry</w:t>
      </w:r>
    </w:p>
    <w:p w:rsidR="00145F24" w:rsidRDefault="00FA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Book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  <w:t>: Science (NCERT) - IX</w:t>
      </w:r>
    </w:p>
    <w:p w:rsidR="00145F24" w:rsidRDefault="00FA0A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145F24" w:rsidRDefault="00FA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Subject Coordinator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ab/>
        <w:t>Head of Department</w:t>
      </w:r>
    </w:p>
    <w:p w:rsidR="00145F24" w:rsidRDefault="00FA0A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Name: </w:t>
      </w:r>
      <w:r>
        <w:rPr>
          <w:rFonts w:eastAsia="Times New Roman" w:hAnsi="Bookman Old Style" w:cs="Times New Roman"/>
          <w:color w:val="000000"/>
          <w:sz w:val="28"/>
          <w:szCs w:val="28"/>
          <w:lang w:val="en-US" w:eastAsia="en-IN"/>
        </w:rPr>
        <w:t>A</w:t>
      </w:r>
      <w:r w:rsidR="001D18B8">
        <w:rPr>
          <w:rFonts w:eastAsia="Times New Roman" w:hAnsi="Bookman Old Style" w:cs="Times New Roman"/>
          <w:color w:val="000000"/>
          <w:sz w:val="28"/>
          <w:szCs w:val="28"/>
          <w:lang w:val="en-US" w:eastAsia="en-IN"/>
        </w:rPr>
        <w:t>. Dutta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 w:rsidR="001D18B8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      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Name: Ms. Agnita Naha</w:t>
      </w:r>
    </w:p>
    <w:p w:rsidR="00145F24" w:rsidRDefault="00FA0A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Sign: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ab/>
        <w:t>Sign:</w:t>
      </w:r>
    </w:p>
    <w:p w:rsidR="00145F24" w:rsidRDefault="00FA0A9B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sz w:val="56"/>
          <w:szCs w:val="56"/>
          <w:lang w:eastAsia="en-IN"/>
        </w:rPr>
      </w:pPr>
      <w:r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lang w:eastAsia="en-IN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32346"/>
            <wp:effectExtent l="0" t="0" r="0" b="0"/>
            <wp:wrapNone/>
            <wp:docPr id="102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95325" cy="63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lang w:eastAsia="en-IN"/>
        </w:rPr>
        <w:t>Sir Padampat Singhania Education Centre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en-IN"/>
        </w:rPr>
        <w:t>Kamla Nagar, Kanpur</w:t>
      </w:r>
    </w:p>
    <w:p w:rsidR="00145F24" w:rsidRDefault="00FA0A9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Yearly Syllabus/Planning overview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>Session: 202</w:t>
      </w:r>
      <w:r>
        <w:rPr>
          <w:rFonts w:eastAsia="Times New Roman" w:hAnsi="Bookman Old Style" w:cs="Times New Roman"/>
          <w:b/>
          <w:bCs/>
          <w:color w:val="000000"/>
          <w:sz w:val="24"/>
          <w:szCs w:val="24"/>
          <w:lang w:val="en-US" w:eastAsia="en-IN"/>
        </w:rPr>
        <w:t>3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 xml:space="preserve"> - 202</w:t>
      </w:r>
      <w:r>
        <w:rPr>
          <w:rFonts w:eastAsia="Times New Roman" w:hAnsi="Bookman Old Style" w:cs="Times New Roman"/>
          <w:b/>
          <w:bCs/>
          <w:color w:val="000000"/>
          <w:sz w:val="24"/>
          <w:szCs w:val="24"/>
          <w:lang w:val="en-US" w:eastAsia="en-IN"/>
        </w:rPr>
        <w:t>4</w:t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 xml:space="preserve">Subject: </w:t>
      </w:r>
      <w:r w:rsidR="001D18B8"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Chemistry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Class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>: 9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No. of periods: 8</w:t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4253"/>
        <w:gridCol w:w="1835"/>
      </w:tblGrid>
      <w:tr w:rsidR="00145F2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Assessed in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Lesson/s to be covered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Period Count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Test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5F24" w:rsidRPr="001D18B8" w:rsidRDefault="001D18B8">
            <w:pPr>
              <w:spacing w:after="0" w:line="240" w:lineRule="auto"/>
              <w:ind w:left="140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1: Matter in our surroundings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en-IN"/>
              </w:rPr>
              <w:t>8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May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Test 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1: Matter in our surroundings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sz w:val="20"/>
                <w:szCs w:val="20"/>
                <w:lang w:val="en-US" w:eastAsia="en-IN"/>
              </w:rPr>
              <w:t>5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Test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2: Is matter around us pure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11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August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Test 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2: Is matter around us pure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7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September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FA0A9B">
            <w:pPr>
              <w:spacing w:after="0" w:line="240" w:lineRule="auto"/>
              <w:ind w:left="140"/>
              <w:jc w:val="center"/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Revision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</w:pP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October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Test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3: Atoms and molecules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9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November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Test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3: Atoms and molecules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9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December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Annual Exam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4: Structure of atom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11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January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Annual Exam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4: Structure of atom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7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February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Annual Exam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5F24" w:rsidRDefault="001D18B8">
            <w:pPr>
              <w:spacing w:after="0" w:line="240" w:lineRule="auto"/>
              <w:ind w:left="14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Chapter 1, 2, 3 and 4</w:t>
            </w:r>
            <w:r w:rsidR="00FA0A9B"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sz w:val="24"/>
                <w:szCs w:val="24"/>
                <w:lang w:val="en-US" w:eastAsia="en-IN"/>
              </w:rPr>
              <w:t>5</w:t>
            </w: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</w:tbl>
    <w:p w:rsidR="00145F24" w:rsidRDefault="00145F24">
      <w:pPr>
        <w:spacing w:after="0" w:line="48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FA0A9B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lang w:eastAsia="en-IN"/>
        </w:rPr>
        <w:t xml:space="preserve">Subject coordinator: </w:t>
      </w:r>
      <w:r>
        <w:rPr>
          <w:rFonts w:eastAsia="Times New Roman" w:hAnsi="Bookman Old Style" w:cs="Times New Roman"/>
          <w:color w:val="000000"/>
          <w:lang w:val="en-US" w:eastAsia="en-IN"/>
        </w:rPr>
        <w:t>A</w:t>
      </w:r>
      <w:r w:rsidR="001D18B8">
        <w:rPr>
          <w:rFonts w:eastAsia="Times New Roman" w:hAnsi="Bookman Old Style" w:cs="Times New Roman"/>
          <w:color w:val="000000"/>
          <w:lang w:val="en-US" w:eastAsia="en-IN"/>
        </w:rPr>
        <w:t>. Dutta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  <w:t>HOD: Ms. Agnita Naha</w:t>
      </w:r>
    </w:p>
    <w:p w:rsidR="00145F24" w:rsidRDefault="00FA0A9B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sz w:val="56"/>
          <w:szCs w:val="56"/>
          <w:lang w:eastAsia="en-IN"/>
        </w:rPr>
      </w:pPr>
      <w:r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lang w:eastAsia="en-IN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373318</wp:posOffset>
            </wp:positionH>
            <wp:positionV relativeFrom="page">
              <wp:posOffset>555181</wp:posOffset>
            </wp:positionV>
            <wp:extent cx="695322" cy="632460"/>
            <wp:effectExtent l="0" t="0" r="0" b="0"/>
            <wp:wrapNone/>
            <wp:docPr id="102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95322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lang w:eastAsia="en-IN"/>
        </w:rPr>
        <w:t>Sir Padampat Singhania Education Centre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en-IN"/>
        </w:rPr>
        <w:t>Kamla Nagar, Kanpur</w:t>
      </w:r>
    </w:p>
    <w:p w:rsidR="00145F24" w:rsidRDefault="00FA0A9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Monthly lesson plan overview</w:t>
      </w:r>
    </w:p>
    <w:p w:rsidR="00145F24" w:rsidRDefault="00FA0A9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>Session: 202</w:t>
      </w:r>
      <w:r>
        <w:rPr>
          <w:rFonts w:eastAsia="Times New Roman" w:hAnsi="Bookman Old Style" w:cs="Times New Roman"/>
          <w:b/>
          <w:bCs/>
          <w:color w:val="000000"/>
          <w:sz w:val="24"/>
          <w:szCs w:val="24"/>
          <w:lang w:val="en-US" w:eastAsia="en-IN"/>
        </w:rPr>
        <w:t>3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 xml:space="preserve"> - 202</w:t>
      </w:r>
      <w:r>
        <w:rPr>
          <w:rFonts w:eastAsia="Times New Roman" w:hAnsi="Bookman Old Style" w:cs="Times New Roman"/>
          <w:b/>
          <w:bCs/>
          <w:color w:val="000000"/>
          <w:sz w:val="24"/>
          <w:szCs w:val="24"/>
          <w:lang w:val="en-US" w:eastAsia="en-IN"/>
        </w:rPr>
        <w:t>4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> </w:t>
      </w: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Subject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 xml:space="preserve">: </w:t>
      </w:r>
      <w:r w:rsidR="001D18B8">
        <w:rPr>
          <w:rFonts w:eastAsia="Times New Roman" w:hAnsi="Bookman Old Style" w:cs="Times New Roman"/>
          <w:b/>
          <w:bCs/>
          <w:color w:val="000000"/>
          <w:lang w:val="en-US" w:eastAsia="en-IN"/>
        </w:rPr>
        <w:t>Chemistry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Class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>: 9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Book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>: Science (NCERT) - 9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No. of periods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>: 8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820"/>
        <w:gridCol w:w="992"/>
        <w:gridCol w:w="1985"/>
      </w:tblGrid>
      <w:tr w:rsidR="00145F24"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Date/Week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Lesson/s to be covered in classroom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Period Count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Status (Yes/No)</w:t>
            </w:r>
          </w:p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(Reason if No)</w:t>
            </w:r>
          </w:p>
        </w:tc>
      </w:tr>
      <w:tr w:rsidR="00145F2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To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24" w:rsidRDefault="00145F2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24" w:rsidRDefault="00145F2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24" w:rsidRDefault="00145F2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0.4.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5.4.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Chapter 1: Matter in our surroundings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7.4.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2.4.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</w:t>
            </w:r>
            <w:r w:rsidR="001D18B8">
              <w:rPr>
                <w:rFonts w:hAnsi="Bookman Old Style"/>
                <w:b/>
                <w:color w:val="000000"/>
                <w:sz w:val="20"/>
                <w:szCs w:val="20"/>
                <w:lang w:val="en-US"/>
              </w:rPr>
              <w:t>Particulate nature of matter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4.4.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29.4.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</w:pPr>
            <w:r>
              <w:rPr>
                <w:rFonts w:hAnsi="Bookman Old Style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1D18B8">
              <w:rPr>
                <w:rFonts w:hAnsi="Bookman Old Style"/>
                <w:b/>
                <w:color w:val="000000"/>
                <w:sz w:val="20"/>
                <w:szCs w:val="20"/>
                <w:lang w:val="en-US"/>
              </w:rPr>
              <w:t>Latent heat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1.5.23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8.5.23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Intex questions and back exercises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8.5.23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13.5.23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Sublimation and Evaporation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D18B8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15.5.23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21.5.23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>Evaporation (contd)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D18B8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21.5.23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30.5.23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>Back exercises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8B8" w:rsidRDefault="001D18B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8.7.23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Chapter</w:t>
            </w:r>
            <w:r w:rsidR="001D18B8">
              <w:rPr>
                <w:rFonts w:hAnsi="Bookman Old Style"/>
                <w:color w:val="000000"/>
                <w:lang w:val="en-US"/>
              </w:rPr>
              <w:t xml:space="preserve"> 2:  Is matter around us pure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10.7.23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15.7.23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Compounds and mixtures</w:t>
            </w:r>
            <w:r w:rsidR="00FA0A9B">
              <w:rPr>
                <w:rFonts w:hAnsi="Bookman Old Style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17.7.23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22.7.23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</w:rPr>
              <w:t>Solutions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24.7.23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31.7.23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</w:rPr>
              <w:t>Numericals related to solutions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12.8.23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Colloids, Suspensions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14.8.23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19.8.23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</w:rPr>
              <w:t>Back exercise + Intro of L- Atoms and molecules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21.8.23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26.8.23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</w:rPr>
              <w:t>Laws of chemical combination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28.8.23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D18B8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Intext questions </w:t>
            </w:r>
            <w:r w:rsidR="00FA0A9B">
              <w:rPr>
                <w:rFonts w:hAnsi="Bookman Old Style"/>
                <w:color w:val="000000"/>
                <w:lang w:val="en-US"/>
              </w:rPr>
              <w:t>+ Atomic mass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4.9.23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9.9.23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>Writing Chemical formulae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lastRenderedPageBreak/>
              <w:t>11.9.23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16.9.23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>Writing Chemical formulae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18.9.23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24.9.23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>Back exercises + 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145F24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26.9.23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30.9.23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hAnsi="Bookman Old Style"/>
                <w:color w:val="000000"/>
                <w:lang w:val="en-US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Introduction Chapter 4: Structure of atom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145F24">
            <w:pPr>
              <w:spacing w:after="0" w:line="240" w:lineRule="auto"/>
              <w:jc w:val="both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eastAsia="Times New Roman" w:hAnsi="Bookman Old Style" w:cs="Times New Roman"/>
                <w:color w:val="000000"/>
                <w:lang w:val="en-US"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7.10.23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Discovery of electron and proton</w:t>
            </w:r>
            <w:r w:rsidR="00FA0A9B">
              <w:rPr>
                <w:rFonts w:hAnsi="Bookman Old Style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9.10.23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14.10.23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Different models of atom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16.10.23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21.10.23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Different models of atom (contd.)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24.10.23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31.10.23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Electronic configuration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11.11.23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Electronic configuration (contd)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13.11.23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18.11.23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Isotopes and Isobars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20.11.23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25.11.23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</w:rPr>
              <w:t xml:space="preserve">Back exercise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27.11.23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Back exercises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4.12.23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9.12.23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  <w:r w:rsidR="00FA0A9B">
              <w:rPr>
                <w:rFonts w:hAnsi="Bookman Old Style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11.12.12.23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16.12.23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Practical</w:t>
            </w:r>
            <w:r w:rsidR="00FA0A9B">
              <w:rPr>
                <w:rFonts w:hAnsi="Bookman Old Style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18.12.23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23.12.23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25.12.23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30.12.23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8.1.24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13.1.24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15.1.24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20.1.24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22.1.24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27.1.24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 xml:space="preserve">29.1.24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5.2.24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10.2.24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B4722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>Revision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lastRenderedPageBreak/>
              <w:t>12.2.24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17.2.24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Revision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19.2.24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>24.2.24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Revision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145F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  <w:tr w:rsidR="00145F24">
        <w:trPr>
          <w:trHeight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 xml:space="preserve">26.2.24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lang w:val="en-US" w:eastAsia="en-IN"/>
              </w:rPr>
              <w:t xml:space="preserve">Onwards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hAnsi="Bookman Old Style"/>
                <w:color w:val="000000"/>
                <w:lang w:val="en-US"/>
              </w:rPr>
              <w:t xml:space="preserve">Annual examination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145F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n-IN"/>
              </w:rPr>
            </w:pPr>
          </w:p>
        </w:tc>
      </w:tr>
    </w:tbl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lang w:eastAsia="en-IN"/>
        </w:rPr>
        <w:t xml:space="preserve">Subject coordinator: </w:t>
      </w:r>
      <w:r>
        <w:rPr>
          <w:rFonts w:eastAsia="Times New Roman" w:hAnsi="Bookman Old Style" w:cs="Times New Roman"/>
          <w:color w:val="000000"/>
          <w:lang w:val="en-US" w:eastAsia="en-IN"/>
        </w:rPr>
        <w:t>A</w:t>
      </w:r>
      <w:r w:rsidR="001C7523">
        <w:rPr>
          <w:rFonts w:eastAsia="Times New Roman" w:hAnsi="Bookman Old Style" w:cs="Times New Roman"/>
          <w:color w:val="000000"/>
          <w:lang w:val="en-US" w:eastAsia="en-IN"/>
        </w:rPr>
        <w:t>. Dutta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  <w:t>HOD: Ms. Agnita Naha  </w:t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145F24" w:rsidRDefault="00145F24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145F24" w:rsidRDefault="00FA0A9B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sz w:val="56"/>
          <w:szCs w:val="56"/>
          <w:lang w:eastAsia="en-IN"/>
        </w:rPr>
      </w:pPr>
      <w:r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lang w:eastAsia="en-I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214836</wp:posOffset>
            </wp:positionH>
            <wp:positionV relativeFrom="page">
              <wp:posOffset>3355165</wp:posOffset>
            </wp:positionV>
            <wp:extent cx="660320" cy="632457"/>
            <wp:effectExtent l="0" t="0" r="0" b="0"/>
            <wp:wrapNone/>
            <wp:docPr id="1029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60320" cy="63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lang w:eastAsia="en-IN"/>
        </w:rPr>
        <w:t>Sir Padampat Singhania Education Centre</w:t>
      </w:r>
    </w:p>
    <w:p w:rsidR="00145F24" w:rsidRDefault="00FA0A9B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en-IN"/>
        </w:rPr>
        <w:t>Kamla Nagar, Kanpur</w:t>
      </w:r>
    </w:p>
    <w:p w:rsidR="00145F24" w:rsidRDefault="00FA0A9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Weekly planning overview</w:t>
      </w:r>
    </w:p>
    <w:p w:rsidR="00145F24" w:rsidRDefault="00FA0A9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>Session: 202</w:t>
      </w:r>
      <w:r>
        <w:rPr>
          <w:rFonts w:eastAsia="Times New Roman" w:hAnsi="Bookman Old Style" w:cs="Times New Roman"/>
          <w:b/>
          <w:bCs/>
          <w:color w:val="000000"/>
          <w:sz w:val="24"/>
          <w:szCs w:val="24"/>
          <w:lang w:val="en-US" w:eastAsia="en-IN"/>
        </w:rPr>
        <w:t>3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/>
        </w:rPr>
        <w:t>- 202</w:t>
      </w:r>
      <w:r>
        <w:rPr>
          <w:rFonts w:eastAsia="Times New Roman" w:hAnsi="Bookman Old Style" w:cs="Times New Roman"/>
          <w:b/>
          <w:bCs/>
          <w:color w:val="000000"/>
          <w:sz w:val="24"/>
          <w:szCs w:val="24"/>
          <w:lang w:val="en-US" w:eastAsia="en-IN"/>
        </w:rPr>
        <w:t>4</w:t>
      </w: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Subject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 xml:space="preserve">: </w:t>
      </w:r>
      <w:r>
        <w:rPr>
          <w:rFonts w:eastAsia="Times New Roman" w:hAnsi="Bookman Old Style" w:cs="Times New Roman"/>
          <w:b/>
          <w:bCs/>
          <w:color w:val="000000"/>
          <w:lang w:val="en-US" w:eastAsia="en-IN"/>
        </w:rPr>
        <w:t>Biology</w:t>
      </w: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Class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>: 9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>No. of periods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en-IN"/>
        </w:rPr>
        <w:tab/>
        <w:t>: 8</w:t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4860"/>
        <w:gridCol w:w="3465"/>
        <w:gridCol w:w="1184"/>
      </w:tblGrid>
      <w:tr w:rsidR="00145F24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Period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Topic/s to be covered in classroom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Homework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Status (Yes/No)</w:t>
            </w:r>
          </w:p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IN"/>
              </w:rPr>
              <w:t>(Reason if No)</w:t>
            </w:r>
          </w:p>
        </w:tc>
      </w:tr>
      <w:tr w:rsidR="00145F24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WEEK 1:  3.4.23 to 8.4.23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ab/>
              <w:t>Period Count: 2</w:t>
            </w:r>
          </w:p>
        </w:tc>
      </w:tr>
      <w:tr w:rsidR="00145F24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 xml:space="preserve">Interaction with the students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145F24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Introduction of Chapter 1</w:t>
            </w:r>
            <w:r w:rsidR="00FA0A9B"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145F24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Note: Second Saturday -8.4.23 </w:t>
            </w:r>
          </w:p>
        </w:tc>
      </w:tr>
      <w:tr w:rsidR="00145F24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WEEK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:  1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0.4.23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to 1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5.4.23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2</w:t>
            </w:r>
          </w:p>
        </w:tc>
      </w:tr>
      <w:tr w:rsidR="00145F24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F24" w:rsidRDefault="00FA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Particulate nature of matter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FA0A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24" w:rsidRDefault="0014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Particulate nature of matter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Intext Questions/answers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Note: Baisakhi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and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Ambedkar Jayanti - 14 April 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 xml:space="preserve">WEEK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: 1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7.4.23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to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22.4.23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  <w:t>Period Count: 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Latent heat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Learn the topic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Latent heat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Intext 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 xml:space="preserve">Latent heat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Note : Akhiri Jumma -21.4.23</w:t>
            </w:r>
          </w:p>
          <w:p w:rsidR="002E3DA8" w:rsidRDefault="002E3DA8" w:rsidP="002E3DA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I'd Ul fitr- 22.1.23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WEEK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4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: 25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.4.23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to 30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.4.23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  <w:t>Period Count: 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Latent heat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Learn the topic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Sublimation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 xml:space="preserve">Complete the notebook work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Sublimation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Complete the in-text questio</w:t>
            </w:r>
            <w:r>
              <w:rPr>
                <w:rFonts w:eastAsia="Times New Roman" w:hAnsi="Bookman Old Style" w:cs="Times New Roman"/>
                <w:color w:val="000000"/>
                <w:sz w:val="20"/>
                <w:szCs w:val="20"/>
                <w:lang w:val="en-US" w:eastAsia="en-IN"/>
              </w:rPr>
              <w:t>ns/answers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5.5.23 to 8.5.23                                                                 Period Count: 2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Evaporation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Do the intext questions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Evaporation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Learn the topic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C473D" w:rsidP="002E3DA8">
            <w:pPr>
              <w:spacing w:after="0" w:line="240" w:lineRule="auto"/>
              <w:jc w:val="both"/>
            </w:pPr>
            <w:r>
              <w:t>Evaporation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Complete workbook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Note: Budhha Purnima - 5.5.23                                                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6: 8.5.23 to 15.5.23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C473D" w:rsidP="002E3DA8">
            <w:pPr>
              <w:spacing w:after="0" w:line="240" w:lineRule="auto"/>
              <w:jc w:val="both"/>
            </w:pPr>
            <w:r>
              <w:t>Intext ques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C473D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Do the intext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C473D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Back exercises</w:t>
            </w:r>
            <w:r w:rsidR="002E3DA8">
              <w:rPr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C473D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Complete written work of practical 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C473D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Back exercises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Complete written work of practical 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7-1.7.23 to 8.7.23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Chapter 2: Is matter around us pure</w:t>
            </w:r>
            <w:r w:rsidR="002E3DA8">
              <w:rPr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t>Elements and compounds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Compounds and mixtures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Note :Second Saturday- 8.7.23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8 -10.7.23 to 15.7.23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Compounds and mixtures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t>solutions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t>Solutions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9-17.7.23 to 22.7.23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Numericals related to solutions</w:t>
            </w:r>
            <w:r w:rsidR="002E3DA8">
              <w:rPr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Solve numericals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Numericals related to solutions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Practice </w:t>
            </w:r>
            <w:r w:rsidR="00264E41">
              <w:rPr>
                <w:lang w:val="en-US"/>
              </w:rPr>
              <w:t>numericals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64E41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Suspensions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WEEK 10-24.7.23 to 31.7.23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66462E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62E" w:rsidRDefault="0066462E" w:rsidP="0066462E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62E" w:rsidRDefault="0066462E" w:rsidP="0066462E">
            <w:pPr>
              <w:spacing w:after="0" w:line="240" w:lineRule="auto"/>
              <w:jc w:val="both"/>
            </w:pPr>
            <w:r>
              <w:rPr>
                <w:lang w:val="en-US"/>
              </w:rPr>
              <w:t>Colloids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62E" w:rsidRDefault="0066462E" w:rsidP="0066462E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62E" w:rsidRDefault="0066462E" w:rsidP="0066462E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66462E" w:rsidP="002E3DA8">
            <w:pPr>
              <w:spacing w:after="0" w:line="240" w:lineRule="auto"/>
              <w:jc w:val="both"/>
            </w:pPr>
            <w:r>
              <w:t>Intext ques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66462E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Intex questions to be done in the 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66462E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Back exercises discussed</w:t>
            </w:r>
            <w:r w:rsidR="002E3DA8">
              <w:rPr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66462E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Back </w:t>
            </w:r>
            <w:r w:rsidR="002E3DA8">
              <w:rPr>
                <w:lang w:val="en-US"/>
              </w:rPr>
              <w:t xml:space="preserve">questions to be done in the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Note: Moharram - 29.7.23       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11-1.8.23 to 12.8.23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86748" w:rsidTr="00320349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Chapter 3: Atoms and Molecules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48" w:rsidRDefault="00C86748" w:rsidP="00C86748">
            <w:r w:rsidRPr="00AD71BE"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center"/>
            </w:pPr>
          </w:p>
        </w:tc>
      </w:tr>
      <w:tr w:rsidR="00C86748" w:rsidTr="00320349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Laws of Chemical Combination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48" w:rsidRDefault="00C86748" w:rsidP="00C86748">
            <w:r w:rsidRPr="00AD71BE"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center"/>
            </w:pPr>
          </w:p>
        </w:tc>
      </w:tr>
      <w:tr w:rsidR="00C86748" w:rsidTr="00320349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both"/>
            </w:pPr>
            <w:r>
              <w:rPr>
                <w:lang w:val="en-US"/>
              </w:rPr>
              <w:t>Laws of Chemical Combination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48" w:rsidRDefault="00C86748" w:rsidP="00C86748">
            <w:r w:rsidRPr="00AD71BE"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748" w:rsidRDefault="00C86748" w:rsidP="00C8674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 - Second Saturday - 12.8.23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12- 14.8.23 to 19.8.23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 w:rsidR="00C8674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8674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Atomic mass</w:t>
            </w:r>
            <w:r w:rsidR="002E3DA8">
              <w:rPr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86748" w:rsidP="002E3DA8">
            <w:pPr>
              <w:spacing w:after="0" w:line="240" w:lineRule="auto"/>
              <w:jc w:val="both"/>
            </w:pPr>
            <w:r w:rsidRPr="00AD71BE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8674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Atomic mass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C86748" w:rsidP="002E3DA8">
            <w:pPr>
              <w:spacing w:after="0" w:line="240" w:lineRule="auto"/>
              <w:jc w:val="both"/>
            </w:pPr>
            <w:r w:rsidRPr="00AD71BE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44524" w:rsidP="002E3DA8">
            <w:pPr>
              <w:spacing w:after="0" w:line="240" w:lineRule="auto"/>
              <w:jc w:val="both"/>
            </w:pPr>
            <w:r>
              <w:t>Writing Chemical Formulae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44524" w:rsidP="002E3DA8">
            <w:pPr>
              <w:spacing w:after="0" w:line="240" w:lineRule="auto"/>
              <w:jc w:val="both"/>
            </w:pPr>
            <w:r>
              <w:t>Learn valencies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Independence day - 15.8.23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13 -21.8.23 to 26 .8.23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44524" w:rsidP="002E3DA8">
            <w:pPr>
              <w:spacing w:after="0" w:line="240" w:lineRule="auto"/>
              <w:jc w:val="both"/>
            </w:pPr>
            <w:r>
              <w:t>Writing Chemical Formulae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44524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Learn valencies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44524" w:rsidP="002E3DA8">
            <w:pPr>
              <w:spacing w:after="0" w:line="240" w:lineRule="auto"/>
              <w:jc w:val="both"/>
            </w:pPr>
            <w:r>
              <w:t>Writing Chemical Formulae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A7D4C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Practice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A7D4C" w:rsidP="002E3DA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Isobars and isotopes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-14:28.8.23 to 2.9.23                                                              Period Count: 2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A7D4C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Back exercises</w:t>
            </w:r>
            <w:r w:rsidR="002E3DA8">
              <w:rPr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A7D4C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Complete written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Revision:</w:t>
            </w:r>
            <w:r w:rsidR="001A7D4C">
              <w:rPr>
                <w:lang w:val="en-US"/>
              </w:rPr>
              <w:t xml:space="preserve"> Is matter around us pure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Learn and prepare Chapter </w:t>
            </w:r>
            <w:r w:rsidR="001A7D4C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1A7D4C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>Revision: Is matter around us pure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Learn and prepare Chapter </w:t>
            </w:r>
            <w:r w:rsidR="001A7D4C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Note- Rakshabandhan - 31.8.23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WEEK -15.9.23 to 9.9.23                                                                Period Count: 2</w:t>
            </w:r>
          </w:p>
        </w:tc>
      </w:tr>
      <w:tr w:rsidR="002E3DA8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  <w:r w:rsidR="001A7D4C">
              <w:rPr>
                <w:lang w:val="en-US"/>
              </w:rPr>
              <w:t>: Atoms and molecules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Learn and prepare Chapter </w:t>
            </w:r>
            <w:r w:rsidR="001A7D4C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DA8" w:rsidRDefault="002E3DA8" w:rsidP="002E3DA8">
            <w:pPr>
              <w:spacing w:after="0" w:line="240" w:lineRule="auto"/>
              <w:jc w:val="center"/>
            </w:pPr>
          </w:p>
        </w:tc>
      </w:tr>
      <w:tr w:rsidR="001A7D4C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>Revision : Atoms and molecules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>Learn and prepare Chapter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>Revision : Atoms and molecules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>Learn and prepare Chapter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Janamasthi Holiday - 9.9.23</w:t>
            </w:r>
          </w:p>
        </w:tc>
      </w:tr>
      <w:tr w:rsidR="001A7D4C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WEEK 16 -11.9.23 to 16.9.23                                                                  Period Count: 3</w:t>
            </w:r>
          </w:p>
        </w:tc>
      </w:tr>
      <w:tr w:rsidR="001A7D4C" w:rsidTr="003A4B65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>Chapter 4: Structure of atom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D4C" w:rsidRDefault="001A7D4C" w:rsidP="001A7D4C">
            <w:r w:rsidRPr="004416ED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 w:rsidTr="003A4B65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>Discovery of electron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D4C" w:rsidRDefault="001A7D4C" w:rsidP="001A7D4C">
            <w:r w:rsidRPr="004416ED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 w:rsidTr="003A4B65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Discovery of proton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D4C" w:rsidRDefault="001A7D4C" w:rsidP="001A7D4C">
            <w:r w:rsidRPr="004416ED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WEEK 17:18.9.23 to 24.9.23                                                              Period Count: 3</w:t>
            </w:r>
          </w:p>
        </w:tc>
      </w:tr>
      <w:tr w:rsidR="001A7D4C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Diff models of atom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 w:rsidRPr="00AD71BE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 w:rsidTr="00D47ADA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Diff models of atom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D4C" w:rsidRDefault="001A7D4C" w:rsidP="001A7D4C">
            <w:r w:rsidRPr="00FC4BF6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 w:rsidTr="00D47ADA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Diff models of atom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D4C" w:rsidRDefault="001A7D4C" w:rsidP="001A7D4C">
            <w:r w:rsidRPr="00FC4BF6"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  <w:jc w:val="center"/>
            </w:pPr>
          </w:p>
        </w:tc>
      </w:tr>
      <w:tr w:rsidR="001A7D4C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4C" w:rsidRDefault="001A7D4C" w:rsidP="001A7D4C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WEEK 18:-26.9.23 to 30.9.23                                                              Period Count: 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Diff models of atom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Diff models of atom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 Electronic configuration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Read till taught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19:-1.10.23 to 7.10.23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Electronic configuration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8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Electronic configuration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Practice questions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Electronic configuration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Gandhi Jayanti - 2.10.23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20:-9.10.23 to 14.10.23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Intext questions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Isotopes and Isobars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Read till taught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</w:pPr>
            <w:r>
              <w:rPr>
                <w:lang w:val="en-US"/>
              </w:rPr>
              <w:t xml:space="preserve">   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Isotopes and Isobars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Complete the chart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 - Second Saturday -14.10.23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21:- 16.10.23 to 21.10.23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Back exercises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Back exercises to be done in 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Intext questions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In-text questions to be done in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Revision: Structure of atom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22:-24.10.23 to 31.10.23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1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Revision: Structure of atom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Revision: Structure of atom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Learn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Revision: Structure of atom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Learn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 - 22.10.23 to 24.10.23 - Asthami, Navmi, Dusshera </w:t>
            </w:r>
          </w:p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Valmiki Jayanti- 28.10.23 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23:- 1.11.23 to 11.11.23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t>Practical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CA628F" w:rsidP="005E33BF">
            <w:pPr>
              <w:spacing w:after="0" w:line="240" w:lineRule="auto"/>
              <w:jc w:val="both"/>
            </w:pPr>
            <w:r>
              <w:t>Complete lab manual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t>Practical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CA628F" w:rsidP="005E33BF">
            <w:pPr>
              <w:spacing w:after="0" w:line="240" w:lineRule="auto"/>
              <w:jc w:val="both"/>
            </w:pPr>
            <w:r>
              <w:t>Complete lab manual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t>Practical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CA628F" w:rsidP="005E33BF">
            <w:pPr>
              <w:spacing w:after="0" w:line="240" w:lineRule="auto"/>
              <w:jc w:val="both"/>
            </w:pPr>
            <w:r>
              <w:t>Complete lab manual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24:- 13.11.23 to 18.11.23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CA628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Learn</w:t>
            </w:r>
            <w:r w:rsidR="005E33BF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CA628F" w:rsidTr="0061779B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27712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61779B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27712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Deepawali Holidays - 10.11.23 to 14.11.23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25:-20.11.23 to 25.11.23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8E1764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D02351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8E1764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D02351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8E1764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D02351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Guru Tej Bahadur Balidan Diwas- 24.11.23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26:-27.11.23 to 2.12.23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1B26AC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56319F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1B26AC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56319F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1B26AC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56319F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Gurunanak Jayanti - 27.11.23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 xml:space="preserve">WEEK 27:-4.12.23 to 9.12.23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5753DE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BF6DC3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5753DE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BF6DC3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Note - Second Saturday - 9.12.23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CA628F" w:rsidP="005E33BF">
            <w:pPr>
              <w:spacing w:after="0" w:line="240" w:lineRule="auto"/>
              <w:jc w:val="both"/>
            </w:pPr>
            <w:r w:rsidRPr="00BF6DC3">
              <w:rPr>
                <w:lang w:val="en-US"/>
              </w:rPr>
              <w:t>Learn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28:-11.12.23 to 16.12.23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CA628F" w:rsidTr="006D78FA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E25675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6D78FA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E25675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6D78FA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E25675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29:-18.12.23 to 23.12.23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CA628F" w:rsidTr="005F39C2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1434E6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5F39C2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1434E6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5F39C2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1434E6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30:-25.12.23 to 30.12.23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3C2821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9A6A56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3C2821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9A6A56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3C2821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9A6A56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Christmas Day- 25.12.23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31:-8.1.24 to 13.1.24   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CA628F" w:rsidTr="00AC40C7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CA1798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AC40C7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CA1798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AC40C7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CA1798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 xml:space="preserve">WEEK 32:-15.1.24 to 20.1.24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F44C16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F3653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F44C16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F3653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F44C16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F3653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Makar sankranti - 15.1.24</w:t>
            </w:r>
          </w:p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Guru Govind Singh Jayanti - 17.1.24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33:-22.1.24 to 27.1.24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243E7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24EB0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243E7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24EB0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243E7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724EB0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Republic Day - 26.1.24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34:-29.1.24 to 3.2.24 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>Period Count: 3</w:t>
            </w:r>
          </w:p>
        </w:tc>
      </w:tr>
      <w:tr w:rsidR="00CA628F" w:rsidTr="00037951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4F4CAD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037951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4F4CAD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037951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4F4CAD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35:-5.2.24 to 10.2.24  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CA628F" w:rsidTr="008A24EB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Workbook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671CEC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CA628F" w:rsidTr="008A24EB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Workbook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8F" w:rsidRDefault="00CA628F" w:rsidP="00CA628F">
            <w:r w:rsidRPr="00671CEC">
              <w:rPr>
                <w:lang w:val="en-US"/>
              </w:rPr>
              <w:t xml:space="preserve">Learn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8F" w:rsidRDefault="00CA628F" w:rsidP="00CA628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questions to be done in the notebook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Second Saturday - 10.2.24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WEEK 36:-12.2.24 to 17.2.24                                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Period Count: </w:t>
            </w:r>
            <w:r>
              <w:rPr>
                <w:rFonts w:eastAsia="Times New Roman" w:hAnsi="Bookman Old Style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 questions to be done in the 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>Revision questions to be done in the noteboo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Revision questions to be done in the notebook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Note- Basant Panchami - 14.2.24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37:-19.2.24 to 24.2.24                                                          Period Count: 2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PD1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Learn and prepare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PD2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Doubt clearance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Learn and prepare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  <w:r>
              <w:rPr>
                <w:lang w:val="en-US"/>
              </w:rPr>
              <w:t>PD3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Doubt clearance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Learn and prepare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Note- Ravi Das Jayanti -24.2.24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WEEK 38- 26.2.24</w:t>
            </w:r>
          </w:p>
        </w:tc>
      </w:tr>
      <w:tr w:rsidR="005E33BF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 Annual Exams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both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  <w:jc w:val="center"/>
            </w:pPr>
          </w:p>
        </w:tc>
      </w:tr>
      <w:tr w:rsidR="005E33BF">
        <w:trPr>
          <w:trHeight w:val="6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3BF" w:rsidRDefault="005E33BF" w:rsidP="005E33BF">
            <w:pPr>
              <w:spacing w:after="0" w:line="240" w:lineRule="auto"/>
            </w:pPr>
          </w:p>
        </w:tc>
      </w:tr>
    </w:tbl>
    <w:p w:rsidR="00145F24" w:rsidRDefault="00145F24"/>
    <w:p w:rsidR="00145F24" w:rsidRDefault="00145F24"/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:rsidR="00145F24" w:rsidRDefault="00FA0A9B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lang w:eastAsia="en-IN"/>
        </w:rPr>
        <w:t xml:space="preserve">Subject coordinator: </w:t>
      </w:r>
      <w:r>
        <w:rPr>
          <w:rFonts w:eastAsia="Times New Roman" w:hAnsi="Bookman Old Style" w:cs="Times New Roman"/>
          <w:color w:val="000000"/>
          <w:lang w:val="en-US" w:eastAsia="en-IN"/>
        </w:rPr>
        <w:t>A</w:t>
      </w:r>
      <w:r w:rsidR="005E33BF">
        <w:rPr>
          <w:rFonts w:eastAsia="Times New Roman" w:hAnsi="Bookman Old Style" w:cs="Times New Roman"/>
          <w:color w:val="000000"/>
          <w:lang w:val="en-US" w:eastAsia="en-IN"/>
        </w:rPr>
        <w:t>. Dutta</w:t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</w:r>
      <w:r>
        <w:rPr>
          <w:rFonts w:ascii="Bookman Old Style" w:eastAsia="Times New Roman" w:hAnsi="Bookman Old Style" w:cs="Times New Roman"/>
          <w:color w:val="000000"/>
          <w:lang w:eastAsia="en-IN"/>
        </w:rPr>
        <w:tab/>
        <w:t>HOD: Ms. Agnita Naha  </w:t>
      </w: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p w:rsidR="00145F24" w:rsidRDefault="00145F24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en-IN"/>
        </w:rPr>
      </w:pPr>
    </w:p>
    <w:sectPr w:rsidR="00145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6E1"/>
    <w:multiLevelType w:val="hybridMultilevel"/>
    <w:tmpl w:val="F6AE10DA"/>
    <w:lvl w:ilvl="0" w:tplc="F9F848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084CAA8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E1E0F2E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BA5E3C2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890CD5C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C83406C4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C938EAD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6C470EE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EC10E9EE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 w16cid:durableId="1920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24"/>
    <w:rsid w:val="00144524"/>
    <w:rsid w:val="00145F24"/>
    <w:rsid w:val="001A7D4C"/>
    <w:rsid w:val="001C7523"/>
    <w:rsid w:val="001D18B8"/>
    <w:rsid w:val="00264E41"/>
    <w:rsid w:val="002E3DA8"/>
    <w:rsid w:val="005E33BF"/>
    <w:rsid w:val="0066462E"/>
    <w:rsid w:val="00B4722D"/>
    <w:rsid w:val="00C86748"/>
    <w:rsid w:val="00CA628F"/>
    <w:rsid w:val="00CC473D"/>
    <w:rsid w:val="00EA57FE"/>
    <w:rsid w:val="00EB0A0B"/>
    <w:rsid w:val="00FA0A9B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C09C"/>
  <w15:docId w15:val="{C15B0606-A85F-4643-933C-14AFB846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54B4-6B61-4372-8681-F99015DE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918299732714</dc:creator>
  <cp:lastModifiedBy>spsec</cp:lastModifiedBy>
  <cp:revision>13</cp:revision>
  <dcterms:created xsi:type="dcterms:W3CDTF">2023-05-30T08:16:00Z</dcterms:created>
  <dcterms:modified xsi:type="dcterms:W3CDTF">2023-05-30T08:45:00Z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4480e3afd2914d4ab42c3d379d5dfa93</vt:lpwstr>
  </property>
</Properties>
</file>